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89c1" w14:textId="0018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бойынша коммуналдық қалдықтардың түзілу және жинақталу нормаларын,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18 маусымдағы № 19/5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бойынша коммуналдық қалдықтардың түзілу және жинақталу нормалары осы шешімнің 1-қосымшасына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Шал ақын ауданы бойынша халық үшін қатты тұрмыстық қалдықтарды жинауға, тасымалдауға, сұрыптауға және көмуге арналған тарифтер осы шешімнің 2-қосымшасына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 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